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55AEB" w14:textId="1F561BEA" w:rsidR="001F5CFB" w:rsidRDefault="002B2A3D">
      <w:r>
        <w:rPr>
          <w:noProof/>
        </w:rPr>
        <w:drawing>
          <wp:anchor distT="0" distB="0" distL="114300" distR="114300" simplePos="0" relativeHeight="251660288" behindDoc="0" locked="0" layoutInCell="1" allowOverlap="1" wp14:anchorId="4579901D" wp14:editId="15299713">
            <wp:simplePos x="0" y="0"/>
            <wp:positionH relativeFrom="column">
              <wp:posOffset>4486993</wp:posOffset>
            </wp:positionH>
            <wp:positionV relativeFrom="paragraph">
              <wp:posOffset>42</wp:posOffset>
            </wp:positionV>
            <wp:extent cx="4884420" cy="5731510"/>
            <wp:effectExtent l="0" t="0" r="0" b="2540"/>
            <wp:wrapThrough wrapText="bothSides">
              <wp:wrapPolygon edited="0">
                <wp:start x="0" y="0"/>
                <wp:lineTo x="0" y="21538"/>
                <wp:lineTo x="21482" y="21538"/>
                <wp:lineTo x="21482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442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62B1204" wp14:editId="3CC7B9CA">
            <wp:simplePos x="0" y="0"/>
            <wp:positionH relativeFrom="column">
              <wp:posOffset>-510639</wp:posOffset>
            </wp:positionH>
            <wp:positionV relativeFrom="paragraph">
              <wp:posOffset>239</wp:posOffset>
            </wp:positionV>
            <wp:extent cx="4884420" cy="5731510"/>
            <wp:effectExtent l="0" t="0" r="0" b="2540"/>
            <wp:wrapThrough wrapText="bothSides">
              <wp:wrapPolygon edited="0">
                <wp:start x="0" y="0"/>
                <wp:lineTo x="0" y="21538"/>
                <wp:lineTo x="21482" y="21538"/>
                <wp:lineTo x="21482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442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F5CFB" w:rsidSect="002B2A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A3D"/>
    <w:rsid w:val="001F5CFB"/>
    <w:rsid w:val="002B2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43771"/>
  <w15:chartTrackingRefBased/>
  <w15:docId w15:val="{5142AB8C-0555-4D6B-A66E-381B4A886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Annette Dunning</dc:creator>
  <cp:keywords/>
  <dc:description/>
  <cp:lastModifiedBy>Annette Dunning</cp:lastModifiedBy>
  <cp:revision>1</cp:revision>
  <dcterms:created xsi:type="dcterms:W3CDTF">2021-08-08T20:56:00Z</dcterms:created>
  <dcterms:modified xsi:type="dcterms:W3CDTF">2021-08-08T20:56:00Z</dcterms:modified>
</cp:coreProperties>
</file>